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3E10F3D3" w:rsidR="005C0711" w:rsidRDefault="0023200D">
            <w:r>
              <w:t>221</w:t>
            </w:r>
          </w:p>
        </w:tc>
        <w:tc>
          <w:tcPr>
            <w:tcW w:w="3126" w:type="dxa"/>
          </w:tcPr>
          <w:p w14:paraId="6AB4AF84" w14:textId="235225DD" w:rsidR="005C0711" w:rsidRDefault="000201C9">
            <w:r w:rsidRPr="000201C9">
              <w:t>Magnolia stellata</w:t>
            </w:r>
          </w:p>
        </w:tc>
        <w:tc>
          <w:tcPr>
            <w:tcW w:w="2409" w:type="dxa"/>
          </w:tcPr>
          <w:p w14:paraId="30BE50AB" w14:textId="1CB87380" w:rsidR="005C0711" w:rsidRDefault="0023200D">
            <w:r>
              <w:t>beverboom</w:t>
            </w:r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4123E126" w:rsidR="005C0711" w:rsidRDefault="0023200D">
            <w:r>
              <w:t>222</w:t>
            </w:r>
          </w:p>
        </w:tc>
        <w:tc>
          <w:tcPr>
            <w:tcW w:w="3126" w:type="dxa"/>
          </w:tcPr>
          <w:p w14:paraId="4DCB2222" w14:textId="2D847232" w:rsidR="005C0711" w:rsidRDefault="0023200D">
            <w:proofErr w:type="spellStart"/>
            <w:r w:rsidRPr="0023200D">
              <w:t>Perovskia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atriplicif</w:t>
            </w:r>
            <w:r w:rsidR="00093A82">
              <w:t>olia</w:t>
            </w:r>
            <w:proofErr w:type="spellEnd"/>
            <w:r w:rsidRPr="0023200D">
              <w:t xml:space="preserve">. 'Blue </w:t>
            </w:r>
            <w:proofErr w:type="spellStart"/>
            <w:r w:rsidRPr="0023200D">
              <w:t>Spire</w:t>
            </w:r>
            <w:proofErr w:type="spellEnd"/>
            <w:r w:rsidRPr="0023200D">
              <w:t>'</w:t>
            </w:r>
          </w:p>
        </w:tc>
        <w:tc>
          <w:tcPr>
            <w:tcW w:w="2409" w:type="dxa"/>
          </w:tcPr>
          <w:p w14:paraId="04E95988" w14:textId="63C4FAC1" w:rsidR="005C0711" w:rsidRDefault="0023200D">
            <w:r>
              <w:t>Reuzenlavendel</w:t>
            </w:r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71B6101A" w:rsidR="005C0711" w:rsidRDefault="0023200D">
            <w:r>
              <w:t>223</w:t>
            </w:r>
          </w:p>
        </w:tc>
        <w:tc>
          <w:tcPr>
            <w:tcW w:w="3126" w:type="dxa"/>
          </w:tcPr>
          <w:p w14:paraId="4EB3FFB7" w14:textId="6FE6AF2F" w:rsidR="005C0711" w:rsidRDefault="0023200D">
            <w:proofErr w:type="spellStart"/>
            <w:r w:rsidRPr="0023200D">
              <w:t>Potentilla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f</w:t>
            </w:r>
            <w:r w:rsidR="00093A82">
              <w:t>ruticosa</w:t>
            </w:r>
            <w:proofErr w:type="spellEnd"/>
            <w:r w:rsidRPr="0023200D">
              <w:t>. '</w:t>
            </w:r>
            <w:proofErr w:type="spellStart"/>
            <w:r w:rsidRPr="0023200D">
              <w:t>Abbotswood</w:t>
            </w:r>
            <w:proofErr w:type="spellEnd"/>
            <w:r w:rsidRPr="0023200D">
              <w:t>'</w:t>
            </w:r>
          </w:p>
        </w:tc>
        <w:tc>
          <w:tcPr>
            <w:tcW w:w="2409" w:type="dxa"/>
          </w:tcPr>
          <w:p w14:paraId="6A65E486" w14:textId="234D0A78" w:rsidR="005C0711" w:rsidRDefault="0023200D">
            <w:r>
              <w:t>Ganzerik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5FABA039" w:rsidR="005C0711" w:rsidRDefault="0023200D">
            <w:r>
              <w:t>224</w:t>
            </w:r>
          </w:p>
        </w:tc>
        <w:tc>
          <w:tcPr>
            <w:tcW w:w="3126" w:type="dxa"/>
          </w:tcPr>
          <w:p w14:paraId="033873E9" w14:textId="7DAD182E" w:rsidR="005C0711" w:rsidRPr="00093A82" w:rsidRDefault="0023200D">
            <w:pPr>
              <w:rPr>
                <w:lang w:val="en-US"/>
              </w:rPr>
            </w:pPr>
            <w:r w:rsidRPr="00093A82">
              <w:rPr>
                <w:lang w:val="en-US"/>
              </w:rPr>
              <w:t xml:space="preserve">Ribes </w:t>
            </w:r>
            <w:proofErr w:type="spellStart"/>
            <w:r w:rsidRPr="00093A82">
              <w:rPr>
                <w:lang w:val="en-US"/>
              </w:rPr>
              <w:t>sanguineum</w:t>
            </w:r>
            <w:proofErr w:type="spellEnd"/>
            <w:r w:rsidRPr="00093A82">
              <w:rPr>
                <w:lang w:val="en-US"/>
              </w:rPr>
              <w:t>. 'King Edward'</w:t>
            </w:r>
            <w:r w:rsidR="00093A82" w:rsidRPr="00093A82">
              <w:rPr>
                <w:lang w:val="en-US"/>
              </w:rPr>
              <w:t xml:space="preserve"> V</w:t>
            </w:r>
            <w:r w:rsidR="00093A82">
              <w:rPr>
                <w:lang w:val="en-US"/>
              </w:rPr>
              <w:t>II</w:t>
            </w:r>
          </w:p>
        </w:tc>
        <w:tc>
          <w:tcPr>
            <w:tcW w:w="2409" w:type="dxa"/>
          </w:tcPr>
          <w:p w14:paraId="27C3675F" w14:textId="651CB1FE" w:rsidR="005C0711" w:rsidRDefault="0023200D">
            <w:r>
              <w:t>Rode ribes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437D3878" w:rsidR="005C0711" w:rsidRDefault="0023200D">
            <w:r>
              <w:t>225</w:t>
            </w:r>
          </w:p>
        </w:tc>
        <w:tc>
          <w:tcPr>
            <w:tcW w:w="3126" w:type="dxa"/>
          </w:tcPr>
          <w:p w14:paraId="36155C26" w14:textId="4AA59347" w:rsidR="005C0711" w:rsidRDefault="0023200D">
            <w:proofErr w:type="spellStart"/>
            <w:r w:rsidRPr="0023200D">
              <w:t>Spiraea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japonica</w:t>
            </w:r>
            <w:proofErr w:type="spellEnd"/>
            <w:r w:rsidRPr="0023200D">
              <w:t xml:space="preserve"> '</w:t>
            </w:r>
            <w:proofErr w:type="spellStart"/>
            <w:r w:rsidRPr="0023200D">
              <w:t>Dart's</w:t>
            </w:r>
            <w:proofErr w:type="spellEnd"/>
            <w:r w:rsidRPr="0023200D">
              <w:t xml:space="preserve"> Red'</w:t>
            </w:r>
          </w:p>
        </w:tc>
        <w:tc>
          <w:tcPr>
            <w:tcW w:w="2409" w:type="dxa"/>
          </w:tcPr>
          <w:p w14:paraId="6C7CE330" w14:textId="40E4F687" w:rsidR="005C0711" w:rsidRDefault="0023200D">
            <w:r>
              <w:t xml:space="preserve">Japanse </w:t>
            </w:r>
            <w:proofErr w:type="spellStart"/>
            <w:r>
              <w:t>spiraea</w:t>
            </w:r>
            <w:proofErr w:type="spellEnd"/>
          </w:p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4C1E4355" w:rsidR="005C0711" w:rsidRDefault="0023200D">
            <w:r>
              <w:t>226</w:t>
            </w:r>
          </w:p>
        </w:tc>
        <w:tc>
          <w:tcPr>
            <w:tcW w:w="3126" w:type="dxa"/>
          </w:tcPr>
          <w:p w14:paraId="184F5B81" w14:textId="10917B3C" w:rsidR="005C0711" w:rsidRDefault="0023200D">
            <w:proofErr w:type="spellStart"/>
            <w:r w:rsidRPr="0023200D">
              <w:t>Spiraea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nipp</w:t>
            </w:r>
            <w:r>
              <w:t>onica</w:t>
            </w:r>
            <w:proofErr w:type="spellEnd"/>
            <w:r w:rsidRPr="0023200D">
              <w:t>. '</w:t>
            </w:r>
            <w:proofErr w:type="spellStart"/>
            <w:r w:rsidRPr="0023200D">
              <w:t>June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Bride</w:t>
            </w:r>
            <w:proofErr w:type="spellEnd"/>
            <w:r w:rsidRPr="0023200D">
              <w:t>'</w:t>
            </w:r>
          </w:p>
        </w:tc>
        <w:tc>
          <w:tcPr>
            <w:tcW w:w="2409" w:type="dxa"/>
          </w:tcPr>
          <w:p w14:paraId="37763490" w14:textId="39897397" w:rsidR="005C0711" w:rsidRDefault="00662B90">
            <w:r>
              <w:t>Japanse spier struik</w:t>
            </w:r>
          </w:p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32E4F1DE" w:rsidR="005C0711" w:rsidRDefault="0023200D">
            <w:r>
              <w:t>227</w:t>
            </w:r>
          </w:p>
        </w:tc>
        <w:tc>
          <w:tcPr>
            <w:tcW w:w="3126" w:type="dxa"/>
          </w:tcPr>
          <w:p w14:paraId="2EBF6210" w14:textId="0CF6A829" w:rsidR="005C0711" w:rsidRDefault="0023200D">
            <w:proofErr w:type="spellStart"/>
            <w:r w:rsidRPr="0023200D">
              <w:t>Stephanandra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incisa</w:t>
            </w:r>
            <w:proofErr w:type="spellEnd"/>
            <w:r w:rsidRPr="0023200D">
              <w:t xml:space="preserve"> '</w:t>
            </w:r>
            <w:proofErr w:type="spellStart"/>
            <w:r w:rsidRPr="0023200D">
              <w:t>Crispa</w:t>
            </w:r>
            <w:proofErr w:type="spellEnd"/>
            <w:r w:rsidRPr="0023200D">
              <w:t>'</w:t>
            </w:r>
          </w:p>
        </w:tc>
        <w:tc>
          <w:tcPr>
            <w:tcW w:w="2409" w:type="dxa"/>
          </w:tcPr>
          <w:p w14:paraId="7F21BBFA" w14:textId="5DE464F6" w:rsidR="005C0711" w:rsidRDefault="00662B90">
            <w:r>
              <w:t xml:space="preserve">Krans </w:t>
            </w:r>
            <w:proofErr w:type="spellStart"/>
            <w:r>
              <w:t>spiraea</w:t>
            </w:r>
            <w:proofErr w:type="spellEnd"/>
          </w:p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07B2538A" w:rsidR="005C0711" w:rsidRDefault="0023200D">
            <w:r>
              <w:t>228</w:t>
            </w:r>
          </w:p>
        </w:tc>
        <w:tc>
          <w:tcPr>
            <w:tcW w:w="3126" w:type="dxa"/>
          </w:tcPr>
          <w:p w14:paraId="4A743A11" w14:textId="68EFBE7A" w:rsidR="005C0711" w:rsidRDefault="0023200D">
            <w:proofErr w:type="spellStart"/>
            <w:r w:rsidRPr="0023200D">
              <w:t>Symphoricarpos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doorenbosii</w:t>
            </w:r>
            <w:proofErr w:type="spellEnd"/>
            <w:r w:rsidRPr="0023200D">
              <w:t>. 'Magic Berry'</w:t>
            </w:r>
          </w:p>
        </w:tc>
        <w:tc>
          <w:tcPr>
            <w:tcW w:w="2409" w:type="dxa"/>
          </w:tcPr>
          <w:p w14:paraId="67E46B20" w14:textId="2D6D8CAA" w:rsidR="005C0711" w:rsidRDefault="00662B90">
            <w:r>
              <w:t>Sneeuwbes</w:t>
            </w:r>
          </w:p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172838FB" w:rsidR="005C0711" w:rsidRDefault="0023200D">
            <w:r>
              <w:t>229</w:t>
            </w:r>
          </w:p>
        </w:tc>
        <w:tc>
          <w:tcPr>
            <w:tcW w:w="3126" w:type="dxa"/>
          </w:tcPr>
          <w:p w14:paraId="46050CCD" w14:textId="463E6641" w:rsidR="005C0711" w:rsidRDefault="0023200D">
            <w:proofErr w:type="spellStart"/>
            <w:r w:rsidRPr="0023200D">
              <w:t>Syringa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patula</w:t>
            </w:r>
            <w:proofErr w:type="spellEnd"/>
            <w:r w:rsidRPr="0023200D">
              <w:t xml:space="preserve"> 'Miss Kim'</w:t>
            </w:r>
          </w:p>
        </w:tc>
        <w:tc>
          <w:tcPr>
            <w:tcW w:w="2409" w:type="dxa"/>
          </w:tcPr>
          <w:p w14:paraId="4AC8E612" w14:textId="62D776A5" w:rsidR="005C0711" w:rsidRDefault="00FD0A0E">
            <w:r>
              <w:t xml:space="preserve">Dwerg </w:t>
            </w:r>
            <w:proofErr w:type="spellStart"/>
            <w:r>
              <w:t>s</w:t>
            </w:r>
            <w:r w:rsidR="00662B90">
              <w:t>yring</w:t>
            </w:r>
            <w:proofErr w:type="spellEnd"/>
          </w:p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46E845B6" w:rsidR="005C0711" w:rsidRDefault="0023200D">
            <w:r>
              <w:t>230</w:t>
            </w:r>
          </w:p>
        </w:tc>
        <w:tc>
          <w:tcPr>
            <w:tcW w:w="3126" w:type="dxa"/>
          </w:tcPr>
          <w:p w14:paraId="56D2955C" w14:textId="54F30BE0" w:rsidR="005C0711" w:rsidRDefault="0023200D">
            <w:proofErr w:type="spellStart"/>
            <w:r w:rsidRPr="0023200D">
              <w:t>Viburnum</w:t>
            </w:r>
            <w:proofErr w:type="spellEnd"/>
            <w:r w:rsidRPr="0023200D">
              <w:t xml:space="preserve"> </w:t>
            </w:r>
            <w:proofErr w:type="spellStart"/>
            <w:r w:rsidRPr="0023200D">
              <w:t>carlesii</w:t>
            </w:r>
            <w:proofErr w:type="spellEnd"/>
            <w:r w:rsidR="00FD0A0E">
              <w:t xml:space="preserve"> </w:t>
            </w:r>
            <w:proofErr w:type="spellStart"/>
            <w:r w:rsidR="00FD0A0E">
              <w:t>Juddii</w:t>
            </w:r>
            <w:proofErr w:type="spellEnd"/>
          </w:p>
        </w:tc>
        <w:tc>
          <w:tcPr>
            <w:tcW w:w="2409" w:type="dxa"/>
          </w:tcPr>
          <w:p w14:paraId="67B8BD11" w14:textId="7FCBB60F" w:rsidR="005C0711" w:rsidRDefault="00662B90">
            <w:r>
              <w:t>Sneeuwbal</w:t>
            </w:r>
          </w:p>
        </w:tc>
        <w:tc>
          <w:tcPr>
            <w:tcW w:w="8647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887" w14:textId="77777777" w:rsidR="00FD34CC" w:rsidRDefault="00FD34CC" w:rsidP="00EC6421">
      <w:pPr>
        <w:spacing w:after="0" w:line="240" w:lineRule="auto"/>
      </w:pPr>
      <w:r>
        <w:separator/>
      </w:r>
    </w:p>
  </w:endnote>
  <w:endnote w:type="continuationSeparator" w:id="0">
    <w:p w14:paraId="28AE4C88" w14:textId="77777777" w:rsidR="00FD34CC" w:rsidRDefault="00FD34CC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2722" w14:textId="77777777" w:rsidR="00FD34CC" w:rsidRDefault="00FD34CC" w:rsidP="00EC6421">
      <w:pPr>
        <w:spacing w:after="0" w:line="240" w:lineRule="auto"/>
      </w:pPr>
      <w:r>
        <w:separator/>
      </w:r>
    </w:p>
  </w:footnote>
  <w:footnote w:type="continuationSeparator" w:id="0">
    <w:p w14:paraId="51E17966" w14:textId="77777777" w:rsidR="00FD34CC" w:rsidRDefault="00FD34CC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201C9"/>
    <w:rsid w:val="0008547C"/>
    <w:rsid w:val="00093A82"/>
    <w:rsid w:val="0023200D"/>
    <w:rsid w:val="00292A10"/>
    <w:rsid w:val="002E2053"/>
    <w:rsid w:val="004A6CC1"/>
    <w:rsid w:val="004F1B90"/>
    <w:rsid w:val="004F2722"/>
    <w:rsid w:val="005C0711"/>
    <w:rsid w:val="00662B90"/>
    <w:rsid w:val="007B4FBE"/>
    <w:rsid w:val="007D5513"/>
    <w:rsid w:val="00971892"/>
    <w:rsid w:val="009B4809"/>
    <w:rsid w:val="00C11BBD"/>
    <w:rsid w:val="00C715D2"/>
    <w:rsid w:val="00CB7C9F"/>
    <w:rsid w:val="00D42BD9"/>
    <w:rsid w:val="00D65A40"/>
    <w:rsid w:val="00DF38FA"/>
    <w:rsid w:val="00EC6421"/>
    <w:rsid w:val="00F13420"/>
    <w:rsid w:val="00FB6953"/>
    <w:rsid w:val="00FD0A0E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4</cp:revision>
  <cp:lastPrinted>2023-04-04T06:56:00Z</cp:lastPrinted>
  <dcterms:created xsi:type="dcterms:W3CDTF">2023-04-04T06:08:00Z</dcterms:created>
  <dcterms:modified xsi:type="dcterms:W3CDTF">2023-04-06T15:14:00Z</dcterms:modified>
</cp:coreProperties>
</file>